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8E1A" w14:textId="77777777" w:rsidR="00866CC0" w:rsidRPr="003676B7" w:rsidRDefault="00866CC0" w:rsidP="00866CC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>C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>ircuito</w:t>
      </w:r>
      <w:proofErr w:type="spellEnd"/>
      <w:r>
        <w:rPr>
          <w:rFonts w:ascii="Verdana" w:eastAsia="Times New Roman" w:hAnsi="Verdana" w:cs="Times New Roman"/>
          <w:b/>
          <w:color w:val="C45911"/>
          <w:sz w:val="16"/>
          <w:szCs w:val="16"/>
          <w:lang w:eastAsia="fr-FR"/>
        </w:rPr>
        <w:t xml:space="preserve"> Maravillas de Islandia</w:t>
      </w:r>
    </w:p>
    <w:p w14:paraId="31163E22" w14:textId="77777777" w:rsidR="00866CC0" w:rsidRPr="00117524" w:rsidRDefault="00866CC0" w:rsidP="00866CC0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9 días - 8 noches</w:t>
      </w:r>
    </w:p>
    <w:p w14:paraId="3D5A6B27" w14:textId="77777777" w:rsidR="00866CC0" w:rsidRPr="00CB79DA" w:rsidRDefault="00866CC0" w:rsidP="00866CC0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66CC0" w:rsidRPr="00147CFD" w14:paraId="7C8F5A12" w14:textId="77777777" w:rsidTr="00587EE7">
        <w:trPr>
          <w:trHeight w:val="1808"/>
        </w:trPr>
        <w:tc>
          <w:tcPr>
            <w:tcW w:w="5030" w:type="dxa"/>
          </w:tcPr>
          <w:p w14:paraId="50CD97FA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A4C1F5E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$4,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  <w:r w:rsidRPr="00147CFD">
              <w:rPr>
                <w:rFonts w:ascii="Verdana" w:hAnsi="Verdana"/>
                <w:sz w:val="16"/>
                <w:szCs w:val="16"/>
              </w:rPr>
              <w:t>9; SGL - $6,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49; CHD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Pr="00147CFD">
              <w:rPr>
                <w:rFonts w:ascii="Verdana" w:hAnsi="Verdana"/>
                <w:sz w:val="16"/>
                <w:szCs w:val="16"/>
              </w:rPr>
              <w:t>9</w:t>
            </w:r>
          </w:p>
          <w:p w14:paraId="555C5946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Jun 14, 28; Jul 05, 12, 19, 26; Ago 09, 16, 23, 30</w:t>
            </w:r>
          </w:p>
          <w:p w14:paraId="52D9C3A5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7337C64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$4,</w:t>
            </w:r>
            <w:r>
              <w:rPr>
                <w:rFonts w:ascii="Verdana" w:hAnsi="Verdana"/>
                <w:sz w:val="16"/>
                <w:szCs w:val="16"/>
              </w:rPr>
              <w:t>369</w:t>
            </w:r>
            <w:r w:rsidRPr="00147CFD">
              <w:rPr>
                <w:rFonts w:ascii="Verdana" w:hAnsi="Verdana"/>
                <w:sz w:val="16"/>
                <w:szCs w:val="16"/>
              </w:rPr>
              <w:t>; SGL - $6,</w:t>
            </w:r>
            <w:r>
              <w:rPr>
                <w:rFonts w:ascii="Verdana" w:hAnsi="Verdana"/>
                <w:sz w:val="16"/>
                <w:szCs w:val="16"/>
              </w:rPr>
              <w:t>169</w:t>
            </w:r>
            <w:r w:rsidRPr="00147CFD">
              <w:rPr>
                <w:rFonts w:ascii="Verdana" w:hAnsi="Verdana"/>
                <w:sz w:val="16"/>
                <w:szCs w:val="16"/>
              </w:rPr>
              <w:t>; CHD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  <w:r w:rsidRPr="00147CFD">
              <w:rPr>
                <w:rFonts w:ascii="Verdana" w:hAnsi="Verdana"/>
                <w:sz w:val="16"/>
                <w:szCs w:val="16"/>
              </w:rPr>
              <w:t>9</w:t>
            </w:r>
          </w:p>
          <w:p w14:paraId="5D37CDEF" w14:textId="77777777" w:rsidR="00866CC0" w:rsidRPr="00147CFD" w:rsidRDefault="00866CC0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Sep 06</w:t>
            </w:r>
          </w:p>
          <w:p w14:paraId="40E44036" w14:textId="77777777" w:rsidR="00866CC0" w:rsidRPr="00F70B50" w:rsidRDefault="00866CC0" w:rsidP="00587EE7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0F803129" w14:textId="77777777" w:rsidR="00866CC0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en USD</w:t>
            </w:r>
          </w:p>
          <w:p w14:paraId="43EAA7B1" w14:textId="77777777" w:rsidR="00866CC0" w:rsidRPr="00350DEC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CC2D89">
              <w:rPr>
                <w:rFonts w:ascii="Verdana" w:hAnsi="Verdana"/>
                <w:sz w:val="16"/>
                <w:szCs w:val="16"/>
                <w:lang w:val="es-CO"/>
              </w:rPr>
              <w:t>la tarifa para niños se aplica a los 8-11 años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Pr="00FF06C0">
              <w:rPr>
                <w:rFonts w:ascii="Verdana" w:hAnsi="Verdana"/>
                <w:sz w:val="16"/>
                <w:szCs w:val="16"/>
                <w:lang w:val="es-CO"/>
              </w:rPr>
              <w:t xml:space="preserve">Los niños mayores de 12 años pagan el precio completo. No se recomienda que los niños de 0 a 8 años viajen en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los circuitos</w:t>
            </w:r>
          </w:p>
          <w:p w14:paraId="1C301B2D" w14:textId="77777777" w:rsidR="00866CC0" w:rsidRPr="00FF06C0" w:rsidRDefault="00866CC0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227F64BE" w14:textId="77777777" w:rsidR="00866CC0" w:rsidRDefault="00866CC0" w:rsidP="00866CC0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0C489EC6" w14:textId="77777777" w:rsidR="00866CC0" w:rsidRPr="00731834" w:rsidRDefault="00866CC0" w:rsidP="00866CC0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58FFCBEC" w14:textId="77777777" w:rsidR="00866CC0" w:rsidRPr="007B69B0" w:rsidRDefault="00866CC0" w:rsidP="00866CC0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SAB </w:t>
      </w:r>
      <w:r w:rsidRPr="007B69B0">
        <w:rPr>
          <w:rFonts w:ascii="Verdana" w:hAnsi="Verdana"/>
          <w:b/>
          <w:bCs/>
          <w:sz w:val="16"/>
          <w:szCs w:val="16"/>
        </w:rPr>
        <w:t>Reykjavik</w:t>
      </w:r>
    </w:p>
    <w:p w14:paraId="683F0D33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directo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al hotel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Reykjavík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>)</w:t>
      </w:r>
    </w:p>
    <w:p w14:paraId="55EA5004" w14:textId="77777777" w:rsidR="00866CC0" w:rsidRPr="00731834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190C9846" w14:textId="77777777" w:rsidR="00866CC0" w:rsidRPr="007B69B0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DOM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>Circuilo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 y La Costa Sur </w:t>
      </w:r>
    </w:p>
    <w:p w14:paraId="133A81B6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Desayuno en el hotel. Se comienza el día visitando el famoso Circulo Dorado (Parque Nacional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Þingvellir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,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Geysir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zona geotérmica, y la catarata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Gullfoss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). Visita a las bonitas cascadas de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Seljalandsfoss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y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Seljalandsfoss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. Noche en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Vik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  <w:lang w:val="es-CO"/>
        </w:rPr>
        <w:t>.</w:t>
      </w:r>
    </w:p>
    <w:p w14:paraId="468ED325" w14:textId="77777777" w:rsidR="00866CC0" w:rsidRPr="00731834" w:rsidRDefault="00866CC0" w:rsidP="00866CC0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0471CD6" w14:textId="77777777" w:rsidR="00866CC0" w:rsidRPr="007B69B0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Skaftafell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Jökulsárlón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Höfn</w:t>
      </w:r>
      <w:proofErr w:type="spellEnd"/>
    </w:p>
    <w:p w14:paraId="732A3B3F" w14:textId="77777777" w:rsidR="00866CC0" w:rsidRPr="003676B7" w:rsidRDefault="00866CC0" w:rsidP="00866CC0">
      <w:pPr>
        <w:rPr>
          <w:rFonts w:ascii="Verdana" w:hAnsi="Verdana"/>
          <w:sz w:val="16"/>
          <w:szCs w:val="16"/>
        </w:rPr>
      </w:pPr>
      <w:proofErr w:type="spellStart"/>
      <w:r w:rsidRPr="003676B7">
        <w:rPr>
          <w:rFonts w:ascii="Verdana" w:hAnsi="Verdana"/>
          <w:sz w:val="16"/>
          <w:szCs w:val="16"/>
        </w:rPr>
        <w:t>Desayuno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el</w:t>
      </w:r>
      <w:proofErr w:type="spellEnd"/>
      <w:r w:rsidRPr="003676B7">
        <w:rPr>
          <w:rFonts w:ascii="Verdana" w:hAnsi="Verdana"/>
          <w:sz w:val="16"/>
          <w:szCs w:val="16"/>
        </w:rPr>
        <w:t xml:space="preserve"> hotel. Se </w:t>
      </w:r>
      <w:proofErr w:type="spellStart"/>
      <w:r w:rsidRPr="003676B7">
        <w:rPr>
          <w:rFonts w:ascii="Verdana" w:hAnsi="Verdana"/>
          <w:sz w:val="16"/>
          <w:szCs w:val="16"/>
        </w:rPr>
        <w:t>atraviesa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</w:rPr>
        <w:t>más</w:t>
      </w:r>
      <w:proofErr w:type="spellEnd"/>
      <w:r w:rsidRPr="003676B7">
        <w:rPr>
          <w:rFonts w:ascii="Verdana" w:hAnsi="Verdana"/>
          <w:sz w:val="16"/>
          <w:szCs w:val="16"/>
        </w:rPr>
        <w:t xml:space="preserve"> extensa </w:t>
      </w:r>
      <w:proofErr w:type="spellStart"/>
      <w:r w:rsidRPr="003676B7">
        <w:rPr>
          <w:rFonts w:ascii="Verdana" w:hAnsi="Verdana"/>
          <w:sz w:val="16"/>
          <w:szCs w:val="16"/>
        </w:rPr>
        <w:t>región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lava del </w:t>
      </w:r>
      <w:proofErr w:type="spellStart"/>
      <w:r w:rsidRPr="003676B7">
        <w:rPr>
          <w:rFonts w:ascii="Verdana" w:hAnsi="Verdana"/>
          <w:sz w:val="16"/>
          <w:szCs w:val="16"/>
        </w:rPr>
        <w:t>mundo</w:t>
      </w:r>
      <w:proofErr w:type="spellEnd"/>
      <w:r w:rsidRPr="003676B7">
        <w:rPr>
          <w:rFonts w:ascii="Verdana" w:hAnsi="Verdana"/>
          <w:sz w:val="16"/>
          <w:szCs w:val="16"/>
        </w:rPr>
        <w:t xml:space="preserve">. </w:t>
      </w:r>
      <w:proofErr w:type="spellStart"/>
      <w:r w:rsidRPr="003676B7">
        <w:rPr>
          <w:rFonts w:ascii="Verdana" w:hAnsi="Verdana"/>
          <w:sz w:val="16"/>
          <w:szCs w:val="16"/>
        </w:rPr>
        <w:t>Continuación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hacia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Skaftafell</w:t>
      </w:r>
      <w:proofErr w:type="spellEnd"/>
      <w:r w:rsidRPr="003676B7">
        <w:rPr>
          <w:rFonts w:ascii="Verdana" w:hAnsi="Verdana"/>
          <w:sz w:val="16"/>
          <w:szCs w:val="16"/>
        </w:rPr>
        <w:t xml:space="preserve">, un sitio de gran </w:t>
      </w:r>
      <w:proofErr w:type="spellStart"/>
      <w:r w:rsidRPr="003676B7">
        <w:rPr>
          <w:rFonts w:ascii="Verdana" w:hAnsi="Verdana"/>
          <w:sz w:val="16"/>
          <w:szCs w:val="16"/>
        </w:rPr>
        <w:t>belleza</w:t>
      </w:r>
      <w:proofErr w:type="spellEnd"/>
      <w:r w:rsidRPr="003676B7">
        <w:rPr>
          <w:rFonts w:ascii="Verdana" w:hAnsi="Verdana"/>
          <w:sz w:val="16"/>
          <w:szCs w:val="16"/>
        </w:rPr>
        <w:t xml:space="preserve"> natural, </w:t>
      </w:r>
      <w:proofErr w:type="spellStart"/>
      <w:r w:rsidRPr="003676B7">
        <w:rPr>
          <w:rFonts w:ascii="Verdana" w:hAnsi="Verdana"/>
          <w:sz w:val="16"/>
          <w:szCs w:val="16"/>
        </w:rPr>
        <w:t>integrado</w:t>
      </w:r>
      <w:proofErr w:type="spellEnd"/>
      <w:r w:rsidRPr="003676B7">
        <w:rPr>
          <w:rFonts w:ascii="Verdana" w:hAnsi="Verdana"/>
          <w:sz w:val="16"/>
          <w:szCs w:val="16"/>
        </w:rPr>
        <w:t xml:space="preserve"> al </w:t>
      </w:r>
      <w:proofErr w:type="spellStart"/>
      <w:r w:rsidRPr="003676B7">
        <w:rPr>
          <w:rFonts w:ascii="Verdana" w:hAnsi="Verdana"/>
          <w:sz w:val="16"/>
          <w:szCs w:val="16"/>
        </w:rPr>
        <w:t>inmenso</w:t>
      </w:r>
      <w:proofErr w:type="spellEnd"/>
      <w:r w:rsidRPr="003676B7">
        <w:rPr>
          <w:rFonts w:ascii="Verdana" w:hAnsi="Verdana"/>
          <w:sz w:val="16"/>
          <w:szCs w:val="16"/>
        </w:rPr>
        <w:t xml:space="preserve"> Parque Nacional de </w:t>
      </w:r>
      <w:proofErr w:type="spellStart"/>
      <w:r w:rsidRPr="003676B7">
        <w:rPr>
          <w:rFonts w:ascii="Verdana" w:hAnsi="Verdana"/>
          <w:sz w:val="16"/>
          <w:szCs w:val="16"/>
        </w:rPr>
        <w:t>Vatnajökull</w:t>
      </w:r>
      <w:proofErr w:type="spellEnd"/>
      <w:r w:rsidRPr="003676B7">
        <w:rPr>
          <w:rFonts w:ascii="Verdana" w:hAnsi="Verdana"/>
          <w:sz w:val="16"/>
          <w:szCs w:val="16"/>
        </w:rPr>
        <w:t xml:space="preserve">. </w:t>
      </w:r>
      <w:proofErr w:type="spellStart"/>
      <w:r w:rsidRPr="003676B7">
        <w:rPr>
          <w:rFonts w:ascii="Verdana" w:hAnsi="Verdana"/>
          <w:sz w:val="16"/>
          <w:szCs w:val="16"/>
        </w:rPr>
        <w:t>Excursión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barco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anfibio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Jökulsárlón</w:t>
      </w:r>
      <w:proofErr w:type="spellEnd"/>
      <w:r w:rsidRPr="003676B7">
        <w:rPr>
          <w:rFonts w:ascii="Verdana" w:hAnsi="Verdana"/>
          <w:sz w:val="16"/>
          <w:szCs w:val="16"/>
        </w:rPr>
        <w:t xml:space="preserve">, laguna glacial. Justo al </w:t>
      </w:r>
      <w:proofErr w:type="spellStart"/>
      <w:r w:rsidRPr="003676B7">
        <w:rPr>
          <w:rFonts w:ascii="Verdana" w:hAnsi="Verdana"/>
          <w:sz w:val="16"/>
          <w:szCs w:val="16"/>
        </w:rPr>
        <w:t>lado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</w:rPr>
        <w:t>Jökulsárlón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se </w:t>
      </w:r>
      <w:proofErr w:type="spellStart"/>
      <w:r w:rsidRPr="003676B7">
        <w:rPr>
          <w:rFonts w:ascii="Verdana" w:hAnsi="Verdana"/>
          <w:sz w:val="16"/>
          <w:szCs w:val="16"/>
        </w:rPr>
        <w:t>encuentra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Playa de Diamantes, </w:t>
      </w:r>
      <w:proofErr w:type="spellStart"/>
      <w:r w:rsidRPr="003676B7">
        <w:rPr>
          <w:rFonts w:ascii="Verdana" w:hAnsi="Verdana"/>
          <w:sz w:val="16"/>
          <w:szCs w:val="16"/>
        </w:rPr>
        <w:t>donde</w:t>
      </w:r>
      <w:proofErr w:type="spellEnd"/>
      <w:r w:rsidRPr="003676B7">
        <w:rPr>
          <w:rFonts w:ascii="Verdana" w:hAnsi="Verdana"/>
          <w:sz w:val="16"/>
          <w:szCs w:val="16"/>
        </w:rPr>
        <w:t xml:space="preserve"> los icebergs se </w:t>
      </w:r>
      <w:proofErr w:type="spellStart"/>
      <w:r w:rsidRPr="003676B7">
        <w:rPr>
          <w:rFonts w:ascii="Verdana" w:hAnsi="Verdana"/>
          <w:sz w:val="16"/>
          <w:szCs w:val="16"/>
        </w:rPr>
        <w:t>desplazan</w:t>
      </w:r>
      <w:proofErr w:type="spellEnd"/>
      <w:r w:rsidRPr="003676B7">
        <w:rPr>
          <w:rFonts w:ascii="Verdana" w:hAnsi="Verdana"/>
          <w:sz w:val="16"/>
          <w:szCs w:val="16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</w:rPr>
        <w:t>desde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laguna </w:t>
      </w:r>
      <w:proofErr w:type="spellStart"/>
      <w:r w:rsidRPr="003676B7">
        <w:rPr>
          <w:rFonts w:ascii="Verdana" w:hAnsi="Verdana"/>
          <w:sz w:val="16"/>
          <w:szCs w:val="16"/>
        </w:rPr>
        <w:t>glaciar</w:t>
      </w:r>
      <w:proofErr w:type="spellEnd"/>
      <w:r w:rsidRPr="003676B7">
        <w:rPr>
          <w:rFonts w:ascii="Verdana" w:hAnsi="Verdana"/>
          <w:sz w:val="16"/>
          <w:szCs w:val="16"/>
        </w:rPr>
        <w:t xml:space="preserve">. Noche </w:t>
      </w:r>
      <w:proofErr w:type="spellStart"/>
      <w:r w:rsidRPr="003676B7">
        <w:rPr>
          <w:rFonts w:ascii="Verdana" w:hAnsi="Verdana"/>
          <w:sz w:val="16"/>
          <w:szCs w:val="16"/>
        </w:rPr>
        <w:t>en</w:t>
      </w:r>
      <w:proofErr w:type="spellEnd"/>
      <w:r w:rsidRPr="003676B7">
        <w:rPr>
          <w:rFonts w:ascii="Verdana" w:hAnsi="Verdana"/>
          <w:sz w:val="16"/>
          <w:szCs w:val="16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</w:rPr>
        <w:t>región</w:t>
      </w:r>
      <w:proofErr w:type="spellEnd"/>
      <w:r w:rsidRPr="003676B7">
        <w:rPr>
          <w:rFonts w:ascii="Verdana" w:hAnsi="Verdana"/>
          <w:sz w:val="16"/>
          <w:szCs w:val="16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</w:rPr>
        <w:t>Höfn</w:t>
      </w:r>
      <w:proofErr w:type="spellEnd"/>
      <w:r w:rsidRPr="003676B7">
        <w:rPr>
          <w:rFonts w:ascii="Verdana" w:hAnsi="Verdana"/>
          <w:sz w:val="16"/>
          <w:szCs w:val="16"/>
        </w:rPr>
        <w:t>.</w:t>
      </w:r>
    </w:p>
    <w:p w14:paraId="362FC351" w14:textId="77777777" w:rsidR="00866CC0" w:rsidRPr="00731834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6164D5C3" w14:textId="77777777" w:rsidR="00866CC0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MAR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Höfn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Dettifoss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Mývatn</w:t>
      </w:r>
      <w:proofErr w:type="spellEnd"/>
    </w:p>
    <w:p w14:paraId="746983C9" w14:textId="77777777" w:rsidR="00866CC0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Salida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los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orientales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llegar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fiordo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Berufjörður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Se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atraviesa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pista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montaña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Öxi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Visita a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Dettifoss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los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cráteres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Skútustaðir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Noche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0EF1B015" w14:textId="77777777" w:rsidR="00866CC0" w:rsidRPr="00731834" w:rsidRDefault="00866CC0" w:rsidP="00866CC0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8FCC50E" w14:textId="77777777" w:rsidR="00866CC0" w:rsidRPr="003676B7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MIE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Goðafoss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</w:p>
    <w:p w14:paraId="4420A977" w14:textId="77777777" w:rsidR="00866CC0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Exploración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maravillas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naturaleza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Lago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las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lava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Dimmuborgir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zona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geotérmica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Hverarönd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Visita 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Goðafoss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“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los Dioses.” Noche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Akureyri</w:t>
      </w:r>
      <w:proofErr w:type="spellEnd"/>
      <w:r w:rsidRPr="003676B7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34120BFA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3362562E" w14:textId="77777777" w:rsidR="00866CC0" w:rsidRPr="00731834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</w:t>
      </w:r>
      <w:r>
        <w:rPr>
          <w:rFonts w:ascii="Verdana" w:hAnsi="Verdana"/>
          <w:b/>
          <w:bCs/>
          <w:sz w:val="16"/>
          <w:szCs w:val="16"/>
          <w:lang w:val="es-CO"/>
        </w:rPr>
        <w:t>JUE</w:t>
      </w: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–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Borgarfjörður</w:t>
      </w:r>
      <w:proofErr w:type="spellEnd"/>
    </w:p>
    <w:p w14:paraId="5E90ECD0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hotel.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Recorrido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distrito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Skagafjörður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hasta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llegar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pintoresca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. Visita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bonita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cascada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Hraunfossar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y a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fuente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termal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potente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Europa: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Deildartunguhver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. Noche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3676B7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3676B7">
        <w:rPr>
          <w:rFonts w:ascii="Verdana" w:hAnsi="Verdana"/>
          <w:sz w:val="16"/>
          <w:szCs w:val="16"/>
          <w:lang w:eastAsia="fr-FR"/>
        </w:rPr>
        <w:t>.</w:t>
      </w:r>
    </w:p>
    <w:p w14:paraId="78D9DA0D" w14:textId="77777777" w:rsidR="00866CC0" w:rsidRPr="00731834" w:rsidRDefault="00866CC0" w:rsidP="00866CC0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588F138A" w14:textId="77777777" w:rsidR="00866CC0" w:rsidRPr="003676B7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VIE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La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península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la de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Snæfellsnes</w:t>
      </w:r>
      <w:proofErr w:type="spellEnd"/>
    </w:p>
    <w:p w14:paraId="03ED87DA" w14:textId="77777777" w:rsidR="00866CC0" w:rsidRDefault="00866CC0" w:rsidP="00866CC0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eastAsia="fr-FR"/>
        </w:rPr>
      </w:pP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Desayuno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en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el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hotel. La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península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Snæfellsnes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es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una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zona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única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con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variedad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atracciones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geológicas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tales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como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campos de lava,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volcanes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glaciares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manantiales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,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hermosas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formaciones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de lava, playas de arena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negra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y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cuevas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. Se vista entre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otros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Arnarstapi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y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Búðir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. Noche </w:t>
      </w:r>
      <w:proofErr w:type="spellStart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>en</w:t>
      </w:r>
      <w:proofErr w:type="spellEnd"/>
      <w:r w:rsidRPr="003676B7">
        <w:rPr>
          <w:rFonts w:ascii="Museo Sans 300" w:eastAsia="Times New Roman" w:hAnsi="Museo Sans 300" w:cs="Times New Roman"/>
          <w:sz w:val="20"/>
          <w:szCs w:val="20"/>
          <w:lang w:eastAsia="fr-FR"/>
        </w:rPr>
        <w:t xml:space="preserve"> Reykjavík.</w:t>
      </w:r>
    </w:p>
    <w:p w14:paraId="4A816D31" w14:textId="77777777" w:rsidR="00866CC0" w:rsidRPr="00731834" w:rsidRDefault="00866CC0" w:rsidP="00866CC0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246D713" w14:textId="77777777" w:rsidR="00866CC0" w:rsidRPr="00731834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1D7456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Reykjavik</w:t>
      </w:r>
    </w:p>
    <w:p w14:paraId="52B5F1C8" w14:textId="77777777" w:rsidR="00866CC0" w:rsidRPr="003F2757" w:rsidRDefault="00866CC0" w:rsidP="00866CC0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Día para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visitar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Reykjavík y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descubrir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cada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estrechas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calles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3676B7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3676B7">
        <w:rPr>
          <w:rFonts w:ascii="Verdana" w:hAnsi="Verdana"/>
          <w:sz w:val="16"/>
          <w:szCs w:val="16"/>
          <w:shd w:val="clear" w:color="auto" w:fill="F9F9F9"/>
        </w:rPr>
        <w:t xml:space="preserve"> de la capital.</w:t>
      </w:r>
    </w:p>
    <w:p w14:paraId="2909657E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8875276" w14:textId="77777777" w:rsidR="00866CC0" w:rsidRDefault="00866CC0" w:rsidP="00866CC0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2A7361D8" w14:textId="77777777" w:rsidR="00866CC0" w:rsidRPr="00731834" w:rsidRDefault="00866CC0" w:rsidP="00866CC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9 DOM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277D614E" w14:textId="77777777" w:rsidR="00866CC0" w:rsidRPr="00EE67ED" w:rsidRDefault="00866CC0" w:rsidP="00866CC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1D7456">
        <w:rPr>
          <w:rFonts w:ascii="Verdana" w:hAnsi="Verdana"/>
          <w:sz w:val="16"/>
          <w:szCs w:val="16"/>
          <w:lang w:val="es-CO"/>
        </w:rPr>
        <w:t xml:space="preserve">Traslado directo en autocar, desde su hotel al Aeropuerto Internacional de </w:t>
      </w:r>
      <w:proofErr w:type="spellStart"/>
      <w:r w:rsidRPr="001D7456">
        <w:rPr>
          <w:rFonts w:ascii="Verdana" w:hAnsi="Verdana"/>
          <w:sz w:val="16"/>
          <w:szCs w:val="16"/>
          <w:lang w:val="es-CO"/>
        </w:rPr>
        <w:t>Keflavik</w:t>
      </w:r>
      <w:proofErr w:type="spellEnd"/>
      <w:r w:rsidRPr="001D7456">
        <w:rPr>
          <w:rFonts w:ascii="Verdana" w:hAnsi="Verdana"/>
          <w:sz w:val="16"/>
          <w:szCs w:val="16"/>
          <w:lang w:val="es-CO"/>
        </w:rPr>
        <w:t xml:space="preserve"> (sin guía).</w:t>
      </w:r>
    </w:p>
    <w:p w14:paraId="100AABE8" w14:textId="77777777" w:rsidR="00866CC0" w:rsidRPr="000D6D76" w:rsidRDefault="00866CC0" w:rsidP="00866CC0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4718A19" w14:textId="77777777" w:rsidR="00866CC0" w:rsidRPr="00DE25A4" w:rsidRDefault="00866CC0" w:rsidP="00866CC0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2CB9802" w14:textId="77777777" w:rsidR="00866CC0" w:rsidRPr="000029D1" w:rsidRDefault="00866CC0" w:rsidP="00866CC0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27933DAD" w14:textId="77777777" w:rsidR="00866CC0" w:rsidRDefault="00866CC0" w:rsidP="00866CC0">
      <w:pPr>
        <w:keepLines/>
        <w:contextualSpacing/>
        <w:rPr>
          <w:rFonts w:ascii="Verdana" w:hAnsi="Verdana"/>
          <w:sz w:val="16"/>
          <w:szCs w:val="16"/>
        </w:rPr>
      </w:pPr>
      <w:r w:rsidRPr="002769A3">
        <w:rPr>
          <w:rFonts w:ascii="Verdana" w:hAnsi="Verdana"/>
          <w:sz w:val="16"/>
          <w:szCs w:val="16"/>
        </w:rPr>
        <w:t>Reykjavík</w:t>
      </w:r>
      <w:r>
        <w:rPr>
          <w:rFonts w:ascii="Verdana" w:hAnsi="Verdana"/>
          <w:sz w:val="16"/>
          <w:szCs w:val="16"/>
        </w:rPr>
        <w:t xml:space="preserve">           </w:t>
      </w:r>
      <w:r w:rsidRPr="00C76788">
        <w:rPr>
          <w:rFonts w:ascii="Verdana" w:hAnsi="Verdana"/>
          <w:i/>
          <w:iCs/>
          <w:sz w:val="16"/>
          <w:szCs w:val="16"/>
        </w:rPr>
        <w:t>Berjaya Iceland Reykjavík Natura</w:t>
      </w:r>
    </w:p>
    <w:p w14:paraId="56B1CB1F" w14:textId="77777777" w:rsidR="00866CC0" w:rsidRDefault="00866CC0" w:rsidP="00866CC0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Vík</w:t>
      </w:r>
      <w:proofErr w:type="spellEnd"/>
      <w:r w:rsidRPr="004C5CB5">
        <w:rPr>
          <w:rFonts w:ascii="Verdana" w:hAnsi="Verdana"/>
          <w:sz w:val="16"/>
          <w:szCs w:val="16"/>
          <w:lang w:val="es-CO"/>
        </w:rPr>
        <w:tab/>
      </w:r>
      <w:r w:rsidRPr="004C5CB5">
        <w:rPr>
          <w:rFonts w:ascii="Verdana" w:hAnsi="Verdana"/>
          <w:sz w:val="16"/>
          <w:szCs w:val="16"/>
          <w:lang w:val="es-CO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>KEA Hotel Katla</w:t>
      </w:r>
    </w:p>
    <w:p w14:paraId="7DCA43B8" w14:textId="77777777" w:rsidR="00866CC0" w:rsidRPr="00C76788" w:rsidRDefault="00866CC0" w:rsidP="00866CC0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Höfn</w:t>
      </w:r>
      <w:proofErr w:type="spellEnd"/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Höfn</w:t>
      </w:r>
      <w:proofErr w:type="spellEnd"/>
    </w:p>
    <w:p w14:paraId="5394D36B" w14:textId="77777777" w:rsidR="00866CC0" w:rsidRPr="00F156DF" w:rsidRDefault="00866CC0" w:rsidP="00866CC0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Mývatn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Laxá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Hotel</w:t>
      </w:r>
    </w:p>
    <w:p w14:paraId="0F7F872A" w14:textId="77777777" w:rsidR="00866CC0" w:rsidRDefault="00866CC0" w:rsidP="00866CC0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Akureyri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KEA 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Akureyri</w:t>
      </w:r>
      <w:proofErr w:type="spellEnd"/>
    </w:p>
    <w:p w14:paraId="2A712130" w14:textId="77777777" w:rsidR="00866CC0" w:rsidRPr="00214708" w:rsidRDefault="00866CC0" w:rsidP="00866CC0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B69B0">
        <w:rPr>
          <w:rFonts w:ascii="Verdana" w:hAnsi="Verdana"/>
          <w:sz w:val="16"/>
          <w:szCs w:val="16"/>
        </w:rPr>
        <w:t>Borgarnes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Vesturland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Hotel</w:t>
      </w:r>
    </w:p>
    <w:p w14:paraId="5112FA7D" w14:textId="77777777" w:rsidR="00866CC0" w:rsidRDefault="00866CC0" w:rsidP="00866CC0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60207542" w14:textId="77777777" w:rsidR="00866CC0" w:rsidRPr="00731834" w:rsidRDefault="00866CC0" w:rsidP="00866CC0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583F5BBD" w14:textId="77777777" w:rsidR="00866CC0" w:rsidRDefault="00866CC0" w:rsidP="00866CC0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11AF37AE" w14:textId="77777777" w:rsidR="00866CC0" w:rsidRPr="00BE17D0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/>
          <w:sz w:val="16"/>
          <w:szCs w:val="16"/>
        </w:rPr>
      </w:pPr>
      <w:proofErr w:type="spellStart"/>
      <w:r w:rsidRPr="0052486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3 </w:t>
      </w:r>
      <w:proofErr w:type="spellStart"/>
      <w:r w:rsidRPr="00524865">
        <w:rPr>
          <w:rFonts w:ascii="Verdana" w:hAnsi="Verdana"/>
          <w:bCs/>
          <w:sz w:val="16"/>
          <w:szCs w:val="16"/>
        </w:rPr>
        <w:t>noches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Reykjavík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habitación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estándar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incluido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*; </w:t>
      </w:r>
      <w:proofErr w:type="spellStart"/>
      <w:r w:rsidRPr="0052486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5 </w:t>
      </w:r>
      <w:proofErr w:type="spellStart"/>
      <w:r w:rsidRPr="00524865">
        <w:rPr>
          <w:rFonts w:ascii="Verdana" w:hAnsi="Verdana"/>
          <w:bCs/>
          <w:sz w:val="16"/>
          <w:szCs w:val="16"/>
        </w:rPr>
        <w:t>noches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interior del </w:t>
      </w:r>
      <w:proofErr w:type="spellStart"/>
      <w:r w:rsidRPr="00524865">
        <w:rPr>
          <w:rFonts w:ascii="Verdana" w:hAnsi="Verdana"/>
          <w:bCs/>
          <w:sz w:val="16"/>
          <w:szCs w:val="16"/>
        </w:rPr>
        <w:t>país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habitación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estándar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incluido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; * Por favor, </w:t>
      </w:r>
      <w:proofErr w:type="spellStart"/>
      <w:r w:rsidRPr="00524865">
        <w:rPr>
          <w:rFonts w:ascii="Verdana" w:hAnsi="Verdana"/>
          <w:bCs/>
          <w:sz w:val="16"/>
          <w:szCs w:val="16"/>
        </w:rPr>
        <w:t>considere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que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desayuno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el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día de </w:t>
      </w:r>
      <w:proofErr w:type="spellStart"/>
      <w:r w:rsidRPr="00524865">
        <w:rPr>
          <w:rFonts w:ascii="Verdana" w:hAnsi="Verdana"/>
          <w:bCs/>
          <w:sz w:val="16"/>
          <w:szCs w:val="16"/>
        </w:rPr>
        <w:t>salida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puede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ser ligero, </w:t>
      </w:r>
      <w:proofErr w:type="spellStart"/>
      <w:r w:rsidRPr="00524865">
        <w:rPr>
          <w:rFonts w:ascii="Verdana" w:hAnsi="Verdana"/>
          <w:bCs/>
          <w:sz w:val="16"/>
          <w:szCs w:val="16"/>
        </w:rPr>
        <w:t>si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usted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toma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un </w:t>
      </w:r>
      <w:proofErr w:type="spellStart"/>
      <w:r w:rsidRPr="00524865">
        <w:rPr>
          <w:rFonts w:ascii="Verdana" w:hAnsi="Verdana"/>
          <w:bCs/>
          <w:sz w:val="16"/>
          <w:szCs w:val="16"/>
        </w:rPr>
        <w:t>vuelo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524865">
        <w:rPr>
          <w:rFonts w:ascii="Verdana" w:hAnsi="Verdana"/>
          <w:bCs/>
          <w:sz w:val="16"/>
          <w:szCs w:val="16"/>
        </w:rPr>
        <w:t>salida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temprano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524865">
        <w:rPr>
          <w:rFonts w:ascii="Verdana" w:hAnsi="Verdana"/>
          <w:bCs/>
          <w:sz w:val="16"/>
          <w:szCs w:val="16"/>
        </w:rPr>
        <w:t>en</w:t>
      </w:r>
      <w:proofErr w:type="spellEnd"/>
      <w:r w:rsidRPr="00524865">
        <w:rPr>
          <w:rFonts w:ascii="Verdana" w:hAnsi="Verdana"/>
          <w:bCs/>
          <w:sz w:val="16"/>
          <w:szCs w:val="16"/>
        </w:rPr>
        <w:t xml:space="preserve"> la </w:t>
      </w:r>
      <w:proofErr w:type="spellStart"/>
      <w:r w:rsidRPr="00524865">
        <w:rPr>
          <w:rFonts w:ascii="Verdana" w:hAnsi="Verdana"/>
          <w:bCs/>
          <w:sz w:val="16"/>
          <w:szCs w:val="16"/>
        </w:rPr>
        <w:t>mañana</w:t>
      </w:r>
      <w:proofErr w:type="spellEnd"/>
      <w:r w:rsidRPr="00524865">
        <w:rPr>
          <w:rFonts w:ascii="Verdana" w:hAnsi="Verdana"/>
          <w:bCs/>
          <w:sz w:val="16"/>
          <w:szCs w:val="16"/>
        </w:rPr>
        <w:t>.</w:t>
      </w:r>
    </w:p>
    <w:p w14:paraId="09F7D5C5" w14:textId="77777777" w:rsidR="00866CC0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080467">
        <w:rPr>
          <w:rFonts w:ascii="Verdana" w:hAnsi="Verdana"/>
          <w:bCs/>
          <w:sz w:val="16"/>
          <w:szCs w:val="16"/>
        </w:rPr>
        <w:t xml:space="preserve">6 días con </w:t>
      </w:r>
      <w:proofErr w:type="spellStart"/>
      <w:r w:rsidRPr="00080467">
        <w:rPr>
          <w:rFonts w:ascii="Verdana" w:hAnsi="Verdana"/>
          <w:bCs/>
          <w:sz w:val="16"/>
          <w:szCs w:val="16"/>
        </w:rPr>
        <w:t>guía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080467">
        <w:rPr>
          <w:rFonts w:ascii="Verdana" w:hAnsi="Verdana"/>
          <w:bCs/>
          <w:sz w:val="16"/>
          <w:szCs w:val="16"/>
        </w:rPr>
        <w:t>habla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Hispana</w:t>
      </w:r>
    </w:p>
    <w:p w14:paraId="03D0ABF4" w14:textId="77777777" w:rsidR="00866CC0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6707FD">
        <w:rPr>
          <w:rFonts w:ascii="Verdana" w:hAnsi="Verdana"/>
          <w:bCs/>
          <w:sz w:val="16"/>
          <w:szCs w:val="16"/>
        </w:rPr>
        <w:t>Traslados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07FD">
        <w:rPr>
          <w:rFonts w:ascii="Verdana" w:hAnsi="Verdana"/>
          <w:bCs/>
          <w:sz w:val="16"/>
          <w:szCs w:val="16"/>
        </w:rPr>
        <w:t>regulares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6707FD">
        <w:rPr>
          <w:rFonts w:ascii="Verdana" w:hAnsi="Verdana"/>
          <w:bCs/>
          <w:sz w:val="16"/>
          <w:szCs w:val="16"/>
        </w:rPr>
        <w:t>llegada</w:t>
      </w:r>
      <w:proofErr w:type="spellEnd"/>
      <w:r w:rsidRPr="006707FD">
        <w:rPr>
          <w:rFonts w:ascii="Verdana" w:hAnsi="Verdana"/>
          <w:bCs/>
          <w:sz w:val="16"/>
          <w:szCs w:val="16"/>
        </w:rPr>
        <w:t>/</w:t>
      </w:r>
      <w:proofErr w:type="spellStart"/>
      <w:r w:rsidRPr="006707FD">
        <w:rPr>
          <w:rFonts w:ascii="Verdana" w:hAnsi="Verdana"/>
          <w:bCs/>
          <w:sz w:val="16"/>
          <w:szCs w:val="16"/>
        </w:rPr>
        <w:t>salida</w:t>
      </w:r>
      <w:proofErr w:type="spellEnd"/>
      <w:r w:rsidRPr="006707FD">
        <w:rPr>
          <w:rFonts w:ascii="Verdana" w:hAnsi="Verdana"/>
          <w:bCs/>
          <w:sz w:val="16"/>
          <w:szCs w:val="16"/>
        </w:rPr>
        <w:t xml:space="preserve"> (sin </w:t>
      </w:r>
      <w:proofErr w:type="spellStart"/>
      <w:r w:rsidRPr="006707FD">
        <w:rPr>
          <w:rFonts w:ascii="Verdana" w:hAnsi="Verdana"/>
          <w:bCs/>
          <w:sz w:val="16"/>
          <w:szCs w:val="16"/>
        </w:rPr>
        <w:t>guía</w:t>
      </w:r>
      <w:proofErr w:type="spellEnd"/>
      <w:r w:rsidRPr="006707FD">
        <w:rPr>
          <w:rFonts w:ascii="Verdana" w:hAnsi="Verdana"/>
          <w:bCs/>
          <w:sz w:val="16"/>
          <w:szCs w:val="16"/>
        </w:rPr>
        <w:t>)</w:t>
      </w:r>
    </w:p>
    <w:p w14:paraId="77616AC2" w14:textId="77777777" w:rsidR="00866CC0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8622E0">
        <w:rPr>
          <w:rFonts w:ascii="Verdana" w:hAnsi="Verdana"/>
          <w:bCs/>
          <w:sz w:val="16"/>
          <w:szCs w:val="16"/>
        </w:rPr>
        <w:t xml:space="preserve">4 </w:t>
      </w:r>
      <w:proofErr w:type="spellStart"/>
      <w:r w:rsidRPr="008622E0">
        <w:rPr>
          <w:rFonts w:ascii="Verdana" w:hAnsi="Verdana"/>
          <w:bCs/>
          <w:sz w:val="16"/>
          <w:szCs w:val="16"/>
        </w:rPr>
        <w:t>cenas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x 3 </w:t>
      </w:r>
      <w:proofErr w:type="spellStart"/>
      <w:r w:rsidRPr="008622E0">
        <w:rPr>
          <w:rFonts w:ascii="Verdana" w:hAnsi="Verdana"/>
          <w:bCs/>
          <w:sz w:val="16"/>
          <w:szCs w:val="16"/>
        </w:rPr>
        <w:t>platos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durante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el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622E0">
        <w:rPr>
          <w:rFonts w:ascii="Verdana" w:hAnsi="Verdana"/>
          <w:bCs/>
          <w:sz w:val="16"/>
          <w:szCs w:val="16"/>
        </w:rPr>
        <w:t>circuito</w:t>
      </w:r>
      <w:proofErr w:type="spellEnd"/>
      <w:r w:rsidRPr="008622E0">
        <w:rPr>
          <w:rFonts w:ascii="Verdana" w:hAnsi="Verdana"/>
          <w:bCs/>
          <w:sz w:val="16"/>
          <w:szCs w:val="16"/>
        </w:rPr>
        <w:t xml:space="preserve"> (días 2, 3, 4 y 6)</w:t>
      </w:r>
    </w:p>
    <w:p w14:paraId="6F497A60" w14:textId="77777777" w:rsidR="00866CC0" w:rsidRPr="00A61DE5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8E4519">
        <w:rPr>
          <w:rFonts w:ascii="Verdana" w:hAnsi="Verdana"/>
          <w:bCs/>
          <w:sz w:val="16"/>
          <w:szCs w:val="16"/>
        </w:rPr>
        <w:t>Excursión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en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barco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anfibio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8E4519">
        <w:rPr>
          <w:rFonts w:ascii="Verdana" w:hAnsi="Verdana"/>
          <w:bCs/>
          <w:sz w:val="16"/>
          <w:szCs w:val="16"/>
        </w:rPr>
        <w:t>en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la laguna glacial, </w:t>
      </w:r>
      <w:proofErr w:type="spellStart"/>
      <w:r w:rsidRPr="008E4519">
        <w:rPr>
          <w:rFonts w:ascii="Verdana" w:hAnsi="Verdana"/>
          <w:bCs/>
          <w:sz w:val="16"/>
          <w:szCs w:val="16"/>
        </w:rPr>
        <w:t>Jökulsárlón</w:t>
      </w:r>
      <w:proofErr w:type="spellEnd"/>
      <w:r w:rsidRPr="008E4519">
        <w:rPr>
          <w:rFonts w:ascii="Verdana" w:hAnsi="Verdana"/>
          <w:bCs/>
          <w:sz w:val="16"/>
          <w:szCs w:val="16"/>
        </w:rPr>
        <w:t xml:space="preserve"> (día 3)</w:t>
      </w:r>
    </w:p>
    <w:p w14:paraId="70E8B646" w14:textId="77777777" w:rsidR="00866CC0" w:rsidRPr="00080467" w:rsidRDefault="00866CC0" w:rsidP="00866CC0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A61DE5">
        <w:rPr>
          <w:rFonts w:ascii="Verdana" w:hAnsi="Verdana"/>
          <w:bCs/>
          <w:sz w:val="16"/>
          <w:szCs w:val="16"/>
        </w:rPr>
        <w:t>Vehículos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A61DE5">
        <w:rPr>
          <w:rFonts w:ascii="Verdana" w:hAnsi="Verdana"/>
          <w:bCs/>
          <w:sz w:val="16"/>
          <w:szCs w:val="16"/>
        </w:rPr>
        <w:t>calidad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con asientos </w:t>
      </w:r>
      <w:proofErr w:type="spellStart"/>
      <w:r w:rsidRPr="00A61DE5">
        <w:rPr>
          <w:rFonts w:ascii="Verdana" w:hAnsi="Verdana"/>
          <w:bCs/>
          <w:sz w:val="16"/>
          <w:szCs w:val="16"/>
        </w:rPr>
        <w:t>espaciosos</w:t>
      </w:r>
      <w:proofErr w:type="spellEnd"/>
      <w:r w:rsidRPr="00A61DE5">
        <w:rPr>
          <w:rFonts w:ascii="Verdana" w:hAnsi="Verdana"/>
          <w:bCs/>
          <w:sz w:val="16"/>
          <w:szCs w:val="16"/>
        </w:rPr>
        <w:t xml:space="preserve"> y Wi-Fi gratis a </w:t>
      </w:r>
      <w:proofErr w:type="spellStart"/>
      <w:r w:rsidRPr="00A61DE5">
        <w:rPr>
          <w:rFonts w:ascii="Verdana" w:hAnsi="Verdana"/>
          <w:bCs/>
          <w:sz w:val="16"/>
          <w:szCs w:val="16"/>
        </w:rPr>
        <w:t>bordo</w:t>
      </w:r>
      <w:proofErr w:type="spellEnd"/>
    </w:p>
    <w:p w14:paraId="2AA58FF2" w14:textId="77777777" w:rsidR="00866CC0" w:rsidRPr="00F70B50" w:rsidRDefault="00866CC0" w:rsidP="00866CC0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2C8FFBC6" w14:textId="77777777" w:rsidR="00866CC0" w:rsidRPr="00024FFA" w:rsidRDefault="00866CC0" w:rsidP="00866CC0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 xml:space="preserve">Vuelos </w:t>
      </w:r>
      <w:proofErr w:type="spellStart"/>
      <w:r w:rsidRPr="00024FFA">
        <w:rPr>
          <w:rFonts w:ascii="Verdana" w:hAnsi="Verdana"/>
          <w:sz w:val="16"/>
          <w:szCs w:val="16"/>
        </w:rPr>
        <w:t>internacionales</w:t>
      </w:r>
      <w:proofErr w:type="spellEnd"/>
    </w:p>
    <w:p w14:paraId="2ABAB1FF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574B6006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C949A1">
        <w:rPr>
          <w:rFonts w:ascii="Verdana" w:hAnsi="Verdana" w:cs="Times New Roman"/>
          <w:sz w:val="16"/>
          <w:szCs w:val="16"/>
          <w:lang w:val="es-PE"/>
        </w:rPr>
        <w:t>Desayuno día de llegada</w:t>
      </w:r>
    </w:p>
    <w:p w14:paraId="01AF9E99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496413F2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>C</w:t>
      </w:r>
      <w:r w:rsidRPr="004B0F9C">
        <w:rPr>
          <w:rFonts w:ascii="Verdana" w:hAnsi="Verdana" w:cs="Times New Roman"/>
          <w:sz w:val="16"/>
          <w:szCs w:val="16"/>
          <w:lang w:val="es-PE"/>
        </w:rPr>
        <w:t xml:space="preserve">enas en </w:t>
      </w:r>
      <w:proofErr w:type="spellStart"/>
      <w:r w:rsidRPr="004B0F9C">
        <w:rPr>
          <w:rFonts w:ascii="Verdana" w:hAnsi="Verdana" w:cs="Times New Roman"/>
          <w:sz w:val="16"/>
          <w:szCs w:val="16"/>
          <w:lang w:val="es-PE"/>
        </w:rPr>
        <w:t>Reykjavík</w:t>
      </w:r>
      <w:proofErr w:type="spellEnd"/>
      <w:r w:rsidRPr="004B0F9C">
        <w:rPr>
          <w:rFonts w:ascii="Verdana" w:hAnsi="Verdana" w:cs="Times New Roman"/>
          <w:sz w:val="16"/>
          <w:szCs w:val="16"/>
          <w:lang w:val="es-PE"/>
        </w:rPr>
        <w:t xml:space="preserve"> y Akureyri</w:t>
      </w:r>
    </w:p>
    <w:p w14:paraId="1F5E05E2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antes de hora fijada por hoteles (por favor tener en cuenta que la hora del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en la mayoría de los hoteles en Islandia es a las 14 horas);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Check-out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 después de hora fijada por hoteles</w:t>
      </w:r>
    </w:p>
    <w:p w14:paraId="751466D8" w14:textId="77777777" w:rsidR="00866CC0" w:rsidRDefault="00866CC0" w:rsidP="00866CC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2ABA7211" w14:textId="77777777" w:rsidR="00866CC0" w:rsidRDefault="00866CC0" w:rsidP="00866CC0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DB6CAEB" w14:textId="77777777" w:rsidR="00866CC0" w:rsidRDefault="00866CC0" w:rsidP="00866CC0">
      <w:pPr>
        <w:keepLines/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</w:p>
    <w:p w14:paraId="789383EA" w14:textId="77777777" w:rsidR="00866CC0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4E38B373" w14:textId="77777777" w:rsidR="00866CC0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70491DF6" w14:textId="77777777" w:rsidR="00866CC0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400F68BE" w14:textId="77777777" w:rsidR="00866CC0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A254CA">
        <w:rPr>
          <w:rFonts w:ascii="Verdana" w:hAnsi="Verdana"/>
          <w:sz w:val="16"/>
          <w:szCs w:val="16"/>
          <w:lang w:val="es-CO"/>
        </w:rPr>
        <w:t>Se requiere un mínimo de 3 pasajeros para garantizar cada salida.</w:t>
      </w:r>
    </w:p>
    <w:p w14:paraId="2A321CF6" w14:textId="77777777" w:rsidR="00866CC0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3B0CBA">
        <w:rPr>
          <w:rFonts w:ascii="Verdana" w:hAnsi="Verdana"/>
          <w:sz w:val="16"/>
          <w:szCs w:val="16"/>
          <w:lang w:val="es-CO"/>
        </w:rPr>
        <w:t>Por favor tener en cuenta que esta es una lista de hoteles recomendada y susceptible de cambio</w:t>
      </w:r>
    </w:p>
    <w:p w14:paraId="5F8DDE56" w14:textId="77777777" w:rsidR="00866CC0" w:rsidRPr="00A254CA" w:rsidRDefault="00866CC0" w:rsidP="00866CC0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L</w:t>
      </w:r>
      <w:r w:rsidRPr="00AF0ED1">
        <w:rPr>
          <w:rFonts w:ascii="Verdana" w:hAnsi="Verdana"/>
          <w:sz w:val="16"/>
          <w:szCs w:val="16"/>
          <w:lang w:val="es-CO"/>
        </w:rPr>
        <w:t>as habitaciones triples / dobles con cama supletoria son siempre bajo petición y Pamtours Traveler no puede garantizar que estas habitaciones estén disponibles para el tour solicitado. En algunos hoteles, las habitaciones triples sólo pueden ser 1 doble y 1 doble con cama supletoria.</w:t>
      </w:r>
    </w:p>
    <w:p w14:paraId="60976255" w14:textId="77777777" w:rsidR="00866CC0" w:rsidRPr="00A254CA" w:rsidRDefault="00866CC0" w:rsidP="00866CC0">
      <w:pPr>
        <w:keepLines/>
        <w:ind w:left="360"/>
        <w:rPr>
          <w:rFonts w:ascii="Verdana" w:hAnsi="Verdana"/>
          <w:sz w:val="16"/>
          <w:szCs w:val="16"/>
          <w:lang w:val="es-CO"/>
        </w:rPr>
      </w:pPr>
    </w:p>
    <w:p w14:paraId="2AA42F98" w14:textId="77777777" w:rsidR="00866CC0" w:rsidRDefault="00866CC0" w:rsidP="00866CC0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77C2B674" w14:textId="77777777" w:rsidR="00866CC0" w:rsidRDefault="00866CC0" w:rsidP="00866CC0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3DE70FD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02C"/>
    <w:multiLevelType w:val="hybridMultilevel"/>
    <w:tmpl w:val="C48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2"/>
  </w:num>
  <w:num w:numId="2" w16cid:durableId="469633991">
    <w:abstractNumId w:val="0"/>
  </w:num>
  <w:num w:numId="3" w16cid:durableId="158912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0"/>
    <w:rsid w:val="005A5C89"/>
    <w:rsid w:val="00866CC0"/>
    <w:rsid w:val="008C00B2"/>
    <w:rsid w:val="00C6709F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15D9"/>
  <w15:chartTrackingRefBased/>
  <w15:docId w15:val="{639520F2-0026-49D9-BB1D-4CA8673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C0"/>
  </w:style>
  <w:style w:type="paragraph" w:styleId="Heading1">
    <w:name w:val="heading 1"/>
    <w:basedOn w:val="Normal"/>
    <w:next w:val="Normal"/>
    <w:link w:val="Heading1Char"/>
    <w:uiPriority w:val="9"/>
    <w:qFormat/>
    <w:rsid w:val="00866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C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1</cp:revision>
  <dcterms:created xsi:type="dcterms:W3CDTF">2025-04-28T16:20:00Z</dcterms:created>
  <dcterms:modified xsi:type="dcterms:W3CDTF">2025-04-28T16:20:00Z</dcterms:modified>
</cp:coreProperties>
</file>